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1A" w:rsidRPr="0074346B" w:rsidRDefault="00DE1D8A" w:rsidP="00B80E07">
      <w:pPr>
        <w:jc w:val="center"/>
        <w:rPr>
          <w:spacing w:val="6"/>
          <w:sz w:val="26"/>
          <w:szCs w:val="26"/>
        </w:rPr>
      </w:pPr>
      <w:r w:rsidRPr="0074346B">
        <w:rPr>
          <w:rFonts w:hint="eastAsia"/>
          <w:spacing w:val="6"/>
          <w:sz w:val="26"/>
          <w:szCs w:val="26"/>
        </w:rPr>
        <w:t>土壌</w:t>
      </w:r>
      <w:r w:rsidR="0074346B">
        <w:rPr>
          <w:rFonts w:hint="eastAsia"/>
          <w:spacing w:val="6"/>
          <w:sz w:val="26"/>
          <w:szCs w:val="26"/>
        </w:rPr>
        <w:t>又は</w:t>
      </w:r>
      <w:r w:rsidRPr="0074346B">
        <w:rPr>
          <w:rFonts w:hint="eastAsia"/>
          <w:spacing w:val="6"/>
          <w:sz w:val="26"/>
          <w:szCs w:val="26"/>
        </w:rPr>
        <w:t>地下水の汚染の状況等の</w:t>
      </w:r>
      <w:r w:rsidR="0043493C">
        <w:rPr>
          <w:rFonts w:hint="eastAsia"/>
          <w:spacing w:val="6"/>
          <w:sz w:val="26"/>
          <w:szCs w:val="26"/>
        </w:rPr>
        <w:t>報告</w:t>
      </w:r>
      <w:r w:rsidRPr="0074346B">
        <w:rPr>
          <w:rFonts w:hint="eastAsia"/>
          <w:spacing w:val="6"/>
          <w:sz w:val="26"/>
          <w:szCs w:val="26"/>
        </w:rPr>
        <w:t>書</w:t>
      </w:r>
    </w:p>
    <w:p w:rsidR="00DE1D8A" w:rsidRDefault="00DE1D8A" w:rsidP="00B80E07">
      <w:pPr>
        <w:spacing w:line="280" w:lineRule="exact"/>
        <w:rPr>
          <w:sz w:val="24"/>
        </w:rPr>
      </w:pPr>
    </w:p>
    <w:p w:rsidR="00DE1D8A" w:rsidRDefault="00DE1D8A" w:rsidP="0074346B">
      <w:pPr>
        <w:ind w:rightChars="59" w:right="124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4346B" w:rsidRDefault="0074346B" w:rsidP="0043493C">
      <w:pPr>
        <w:spacing w:line="360" w:lineRule="exact"/>
        <w:rPr>
          <w:sz w:val="24"/>
        </w:rPr>
      </w:pPr>
    </w:p>
    <w:p w:rsidR="00905595" w:rsidRDefault="00905595" w:rsidP="001E5C1C">
      <w:pPr>
        <w:pStyle w:val="a5"/>
        <w:spacing w:line="320" w:lineRule="exact"/>
        <w:rPr>
          <w:rFonts w:ascii="ＭＳ 明朝" w:hAnsi="ＭＳ 明朝"/>
          <w:spacing w:val="0"/>
          <w:sz w:val="24"/>
          <w:szCs w:val="24"/>
        </w:rPr>
      </w:pPr>
    </w:p>
    <w:p w:rsidR="00B80E07" w:rsidRPr="00390131" w:rsidRDefault="001E5C1C" w:rsidP="001E5C1C">
      <w:pPr>
        <w:pStyle w:val="a5"/>
        <w:spacing w:line="320" w:lineRule="exact"/>
        <w:rPr>
          <w:spacing w:val="0"/>
        </w:rPr>
      </w:pPr>
      <w:r w:rsidRPr="001E5C1C">
        <w:rPr>
          <w:rFonts w:ascii="ＭＳ 明朝" w:hAnsi="ＭＳ 明朝" w:hint="eastAsia"/>
          <w:sz w:val="24"/>
          <w:szCs w:val="24"/>
        </w:rPr>
        <w:t>（あて先）一 宮 市 長</w:t>
      </w:r>
    </w:p>
    <w:p w:rsidR="00B80E07" w:rsidRDefault="00B80E07" w:rsidP="001E5C1C">
      <w:pPr>
        <w:pStyle w:val="a5"/>
        <w:spacing w:line="320" w:lineRule="exact"/>
        <w:rPr>
          <w:rFonts w:ascii="ＭＳ 明朝" w:hAnsi="ＭＳ 明朝"/>
          <w:spacing w:val="0"/>
          <w:sz w:val="24"/>
          <w:szCs w:val="24"/>
        </w:rPr>
      </w:pPr>
    </w:p>
    <w:p w:rsidR="00DE1D8A" w:rsidRDefault="00DE1D8A" w:rsidP="0043493C">
      <w:pPr>
        <w:spacing w:line="360" w:lineRule="exact"/>
        <w:rPr>
          <w:sz w:val="24"/>
        </w:rPr>
      </w:pPr>
    </w:p>
    <w:p w:rsidR="00DE1D8A" w:rsidRDefault="00DE1D8A" w:rsidP="0074346B">
      <w:pPr>
        <w:wordWrap w:val="0"/>
        <w:ind w:right="124"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住　　所　　</w:t>
      </w:r>
      <w:r w:rsidR="00A247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DE1D8A" w:rsidRDefault="00DE1D8A" w:rsidP="0074346B">
      <w:pPr>
        <w:wordWrap w:val="0"/>
        <w:ind w:right="124"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届出者　郵便番号　　</w:t>
      </w:r>
      <w:r w:rsidR="00A247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DE1D8A" w:rsidRDefault="00DE1D8A" w:rsidP="0074346B">
      <w:pPr>
        <w:wordWrap w:val="0"/>
        <w:ind w:right="124"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氏　　名　　</w:t>
      </w:r>
      <w:r w:rsidR="00A24714">
        <w:rPr>
          <w:rFonts w:hint="eastAsia"/>
          <w:sz w:val="24"/>
        </w:rPr>
        <w:t xml:space="preserve">　</w:t>
      </w:r>
      <w:r w:rsidR="009247E9">
        <w:rPr>
          <w:rFonts w:hint="eastAsia"/>
          <w:sz w:val="24"/>
        </w:rPr>
        <w:t xml:space="preserve">　　　　　　　　　</w:t>
      </w:r>
    </w:p>
    <w:p w:rsidR="00DE1D8A" w:rsidRDefault="00DE1D8A" w:rsidP="0074346B">
      <w:pPr>
        <w:wordWrap w:val="0"/>
        <w:ind w:right="124" w:firstLineChars="500" w:firstLine="600"/>
        <w:jc w:val="right"/>
        <w:rPr>
          <w:sz w:val="24"/>
        </w:rPr>
      </w:pPr>
      <w:r w:rsidRPr="00A24714">
        <w:rPr>
          <w:rFonts w:hint="eastAsia"/>
          <w:w w:val="50"/>
          <w:kern w:val="0"/>
          <w:sz w:val="24"/>
          <w:fitText w:val="1320" w:id="-1436389888"/>
        </w:rPr>
        <w:t>（名称及び代表者氏名）</w:t>
      </w:r>
      <w:r>
        <w:rPr>
          <w:rFonts w:hint="eastAsia"/>
          <w:sz w:val="24"/>
        </w:rPr>
        <w:t xml:space="preserve">　</w:t>
      </w:r>
      <w:r w:rsidR="00A247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B80E07">
        <w:rPr>
          <w:rFonts w:hint="eastAsia"/>
          <w:sz w:val="24"/>
        </w:rPr>
        <w:t xml:space="preserve">　</w:t>
      </w:r>
    </w:p>
    <w:p w:rsidR="00DE1D8A" w:rsidRDefault="00DE1D8A" w:rsidP="0043493C">
      <w:pPr>
        <w:spacing w:line="360" w:lineRule="exact"/>
        <w:ind w:right="958"/>
        <w:rPr>
          <w:sz w:val="24"/>
        </w:rPr>
      </w:pPr>
    </w:p>
    <w:p w:rsidR="00DE1D8A" w:rsidRDefault="00DE1D8A" w:rsidP="00B80E07">
      <w:pPr>
        <w:spacing w:beforeLines="25" w:before="90" w:afterLines="25" w:after="90"/>
        <w:ind w:leftChars="66" w:left="139" w:rightChars="79" w:right="166" w:firstLineChars="100" w:firstLine="240"/>
        <w:rPr>
          <w:sz w:val="24"/>
        </w:rPr>
      </w:pPr>
      <w:r>
        <w:rPr>
          <w:rFonts w:hint="eastAsia"/>
          <w:sz w:val="24"/>
        </w:rPr>
        <w:t>県民の生活環境の保全等に関する条例</w:t>
      </w:r>
      <w:r w:rsidR="001C6CE2">
        <w:rPr>
          <w:rFonts w:hint="eastAsia"/>
          <w:sz w:val="24"/>
        </w:rPr>
        <w:t>第４５条第１項</w:t>
      </w:r>
      <w:r w:rsidR="00FC2D85">
        <w:rPr>
          <w:rFonts w:hint="eastAsia"/>
          <w:sz w:val="24"/>
        </w:rPr>
        <w:t>の規定に</w:t>
      </w:r>
      <w:r w:rsidR="00BE5B51">
        <w:rPr>
          <w:rFonts w:hint="eastAsia"/>
          <w:sz w:val="24"/>
        </w:rPr>
        <w:t>より</w:t>
      </w:r>
      <w:r w:rsidR="00FC2D85">
        <w:rPr>
          <w:rFonts w:hint="eastAsia"/>
          <w:sz w:val="24"/>
        </w:rPr>
        <w:t>、土壌</w:t>
      </w:r>
      <w:r w:rsidR="001679B9">
        <w:rPr>
          <w:rFonts w:hint="eastAsia"/>
          <w:sz w:val="24"/>
        </w:rPr>
        <w:t>又は</w:t>
      </w:r>
      <w:r>
        <w:rPr>
          <w:rFonts w:hint="eastAsia"/>
          <w:sz w:val="24"/>
        </w:rPr>
        <w:t>地下</w:t>
      </w:r>
      <w:r w:rsidRPr="00A24714">
        <w:rPr>
          <w:rFonts w:hint="eastAsia"/>
          <w:kern w:val="0"/>
          <w:sz w:val="24"/>
        </w:rPr>
        <w:t>水の汚染の状況その他規則で定める事項を次のとお</w:t>
      </w:r>
      <w:r>
        <w:rPr>
          <w:rFonts w:hint="eastAsia"/>
          <w:sz w:val="24"/>
        </w:rPr>
        <w:t>り</w:t>
      </w:r>
      <w:r w:rsidR="001679B9">
        <w:rPr>
          <w:rFonts w:hint="eastAsia"/>
          <w:sz w:val="24"/>
        </w:rPr>
        <w:t>報告し</w:t>
      </w:r>
      <w:r w:rsidR="00282613">
        <w:rPr>
          <w:rFonts w:hint="eastAsia"/>
          <w:sz w:val="24"/>
        </w:rPr>
        <w:t>ます。</w:t>
      </w:r>
    </w:p>
    <w:tbl>
      <w:tblPr>
        <w:tblW w:w="9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5712"/>
      </w:tblGrid>
      <w:tr w:rsidR="002C6A7C" w:rsidRPr="00EC4123" w:rsidTr="00EC4123">
        <w:trPr>
          <w:trHeight w:hRule="exact" w:val="964"/>
        </w:trPr>
        <w:tc>
          <w:tcPr>
            <w:tcW w:w="3381" w:type="dxa"/>
            <w:vAlign w:val="center"/>
          </w:tcPr>
          <w:p w:rsidR="002C6A7C" w:rsidRPr="00EC4123" w:rsidRDefault="002C6A7C" w:rsidP="00EC4123">
            <w:pPr>
              <w:spacing w:line="280" w:lineRule="exact"/>
              <w:rPr>
                <w:sz w:val="22"/>
                <w:szCs w:val="22"/>
              </w:rPr>
            </w:pPr>
            <w:r w:rsidRPr="00EC4123">
              <w:rPr>
                <w:rFonts w:hint="eastAsia"/>
                <w:sz w:val="22"/>
                <w:szCs w:val="22"/>
              </w:rPr>
              <w:t>特定有害物質により汚染された土地の所在地</w:t>
            </w:r>
          </w:p>
        </w:tc>
        <w:tc>
          <w:tcPr>
            <w:tcW w:w="5712" w:type="dxa"/>
            <w:vAlign w:val="center"/>
          </w:tcPr>
          <w:p w:rsidR="002C6A7C" w:rsidRPr="00EC4123" w:rsidRDefault="002C6A7C" w:rsidP="00EC412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C6A7C" w:rsidRPr="00EC4123" w:rsidTr="00EC4123">
        <w:trPr>
          <w:trHeight w:hRule="exact" w:val="964"/>
        </w:trPr>
        <w:tc>
          <w:tcPr>
            <w:tcW w:w="3381" w:type="dxa"/>
            <w:vAlign w:val="center"/>
          </w:tcPr>
          <w:p w:rsidR="002C6A7C" w:rsidRPr="00EC4123" w:rsidRDefault="002C6A7C" w:rsidP="00EC4123">
            <w:pPr>
              <w:spacing w:line="260" w:lineRule="exact"/>
              <w:rPr>
                <w:sz w:val="22"/>
                <w:szCs w:val="22"/>
              </w:rPr>
            </w:pPr>
            <w:r w:rsidRPr="00EC4123">
              <w:rPr>
                <w:rFonts w:hint="eastAsia"/>
                <w:snapToGrid w:val="0"/>
                <w:sz w:val="22"/>
                <w:szCs w:val="22"/>
              </w:rPr>
              <w:t>特定有害物質等取扱事業所が設置され、又は設置されていた場合にあっては、その名称</w:t>
            </w:r>
          </w:p>
        </w:tc>
        <w:tc>
          <w:tcPr>
            <w:tcW w:w="5712" w:type="dxa"/>
            <w:vAlign w:val="center"/>
          </w:tcPr>
          <w:p w:rsidR="002C6A7C" w:rsidRPr="00EC4123" w:rsidRDefault="002C6A7C" w:rsidP="00EC412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E391F" w:rsidRPr="00EC4123" w:rsidTr="00EC4123">
        <w:trPr>
          <w:trHeight w:hRule="exact" w:val="964"/>
        </w:trPr>
        <w:tc>
          <w:tcPr>
            <w:tcW w:w="3381" w:type="dxa"/>
            <w:vAlign w:val="center"/>
          </w:tcPr>
          <w:p w:rsidR="009E391F" w:rsidRPr="00EC4123" w:rsidRDefault="009E391F" w:rsidP="00EC4123">
            <w:pPr>
              <w:spacing w:line="260" w:lineRule="exact"/>
              <w:rPr>
                <w:snapToGrid w:val="0"/>
                <w:sz w:val="22"/>
                <w:szCs w:val="22"/>
              </w:rPr>
            </w:pPr>
            <w:r w:rsidRPr="00EC4123">
              <w:rPr>
                <w:rFonts w:hint="eastAsia"/>
                <w:snapToGrid w:val="0"/>
                <w:sz w:val="22"/>
                <w:szCs w:val="22"/>
              </w:rPr>
              <w:t>調査を委託により行った場合にあっては、当該委託を受けた者の氏名又は名称</w:t>
            </w:r>
          </w:p>
        </w:tc>
        <w:tc>
          <w:tcPr>
            <w:tcW w:w="5712" w:type="dxa"/>
            <w:vAlign w:val="center"/>
          </w:tcPr>
          <w:p w:rsidR="009E391F" w:rsidRPr="00EC4123" w:rsidRDefault="009E391F" w:rsidP="00EC412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51235B" w:rsidRPr="00EC4123" w:rsidTr="00EC4123">
        <w:trPr>
          <w:trHeight w:hRule="exact" w:val="964"/>
        </w:trPr>
        <w:tc>
          <w:tcPr>
            <w:tcW w:w="3381" w:type="dxa"/>
            <w:vAlign w:val="center"/>
          </w:tcPr>
          <w:p w:rsidR="0051235B" w:rsidRPr="00EC4123" w:rsidRDefault="0051235B" w:rsidP="00EC4123">
            <w:pPr>
              <w:spacing w:line="280" w:lineRule="exact"/>
              <w:rPr>
                <w:snapToGrid w:val="0"/>
                <w:sz w:val="22"/>
                <w:szCs w:val="22"/>
              </w:rPr>
            </w:pPr>
            <w:r w:rsidRPr="00EC4123">
              <w:rPr>
                <w:rFonts w:hint="eastAsia"/>
                <w:snapToGrid w:val="0"/>
                <w:kern w:val="0"/>
                <w:sz w:val="22"/>
                <w:szCs w:val="22"/>
              </w:rPr>
              <w:t>調査</w:t>
            </w:r>
            <w:r w:rsidR="009E391F" w:rsidRPr="00EC4123">
              <w:rPr>
                <w:rFonts w:hint="eastAsia"/>
                <w:snapToGrid w:val="0"/>
                <w:kern w:val="0"/>
                <w:sz w:val="22"/>
                <w:szCs w:val="22"/>
              </w:rPr>
              <w:t>の対象と</w:t>
            </w:r>
            <w:r w:rsidRPr="00EC4123">
              <w:rPr>
                <w:rFonts w:hint="eastAsia"/>
                <w:snapToGrid w:val="0"/>
                <w:kern w:val="0"/>
                <w:sz w:val="22"/>
                <w:szCs w:val="22"/>
              </w:rPr>
              <w:t>した特定有害物質の種類</w:t>
            </w:r>
          </w:p>
        </w:tc>
        <w:tc>
          <w:tcPr>
            <w:tcW w:w="5712" w:type="dxa"/>
            <w:vAlign w:val="center"/>
          </w:tcPr>
          <w:p w:rsidR="0051235B" w:rsidRPr="00EC4123" w:rsidRDefault="0051235B" w:rsidP="0051235B">
            <w:pPr>
              <w:rPr>
                <w:snapToGrid w:val="0"/>
                <w:sz w:val="22"/>
                <w:szCs w:val="22"/>
              </w:rPr>
            </w:pPr>
          </w:p>
        </w:tc>
      </w:tr>
      <w:tr w:rsidR="0051235B" w:rsidRPr="00EC4123" w:rsidTr="00EC4123">
        <w:trPr>
          <w:trHeight w:hRule="exact" w:val="907"/>
        </w:trPr>
        <w:tc>
          <w:tcPr>
            <w:tcW w:w="3381" w:type="dxa"/>
            <w:vAlign w:val="center"/>
          </w:tcPr>
          <w:p w:rsidR="0051235B" w:rsidRPr="00EC4123" w:rsidRDefault="0051235B" w:rsidP="00EC4123">
            <w:pPr>
              <w:spacing w:line="280" w:lineRule="exact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EC4123">
              <w:rPr>
                <w:rFonts w:hint="eastAsia"/>
                <w:snapToGrid w:val="0"/>
                <w:spacing w:val="9"/>
                <w:kern w:val="0"/>
                <w:sz w:val="22"/>
                <w:szCs w:val="22"/>
                <w:fitText w:val="3080" w:id="-374058496"/>
              </w:rPr>
              <w:t>試料を採取した地点</w:t>
            </w:r>
            <w:r w:rsidR="00FC2D85" w:rsidRPr="00EC4123">
              <w:rPr>
                <w:rFonts w:hint="eastAsia"/>
                <w:snapToGrid w:val="0"/>
                <w:spacing w:val="9"/>
                <w:kern w:val="0"/>
                <w:sz w:val="22"/>
                <w:szCs w:val="22"/>
                <w:fitText w:val="3080" w:id="-374058496"/>
              </w:rPr>
              <w:t>及び</w:t>
            </w:r>
            <w:r w:rsidR="004A3B5E" w:rsidRPr="00EC4123">
              <w:rPr>
                <w:rFonts w:hint="eastAsia"/>
                <w:snapToGrid w:val="0"/>
                <w:spacing w:val="9"/>
                <w:kern w:val="0"/>
                <w:sz w:val="22"/>
                <w:szCs w:val="22"/>
                <w:fitText w:val="3080" w:id="-374058496"/>
              </w:rPr>
              <w:t>日</w:t>
            </w:r>
            <w:r w:rsidR="004A3B5E" w:rsidRPr="00EC4123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3080" w:id="-374058496"/>
              </w:rPr>
              <w:t>時</w:t>
            </w:r>
          </w:p>
        </w:tc>
        <w:tc>
          <w:tcPr>
            <w:tcW w:w="5712" w:type="dxa"/>
            <w:vAlign w:val="center"/>
          </w:tcPr>
          <w:p w:rsidR="0051235B" w:rsidRPr="00EC4123" w:rsidRDefault="0051235B" w:rsidP="0051235B">
            <w:pPr>
              <w:rPr>
                <w:snapToGrid w:val="0"/>
                <w:sz w:val="22"/>
                <w:szCs w:val="22"/>
              </w:rPr>
            </w:pPr>
          </w:p>
        </w:tc>
      </w:tr>
      <w:tr w:rsidR="0051235B" w:rsidRPr="00EC4123" w:rsidTr="00EC4123">
        <w:trPr>
          <w:trHeight w:hRule="exact" w:val="907"/>
        </w:trPr>
        <w:tc>
          <w:tcPr>
            <w:tcW w:w="3381" w:type="dxa"/>
            <w:vAlign w:val="center"/>
          </w:tcPr>
          <w:p w:rsidR="0051235B" w:rsidRPr="00EC4123" w:rsidRDefault="004A3B5E" w:rsidP="00EC4123">
            <w:pPr>
              <w:jc w:val="center"/>
              <w:rPr>
                <w:snapToGrid w:val="0"/>
                <w:sz w:val="22"/>
                <w:szCs w:val="22"/>
              </w:rPr>
            </w:pPr>
            <w:r w:rsidRPr="00EC4123">
              <w:rPr>
                <w:rFonts w:hint="eastAsia"/>
                <w:snapToGrid w:val="0"/>
                <w:spacing w:val="366"/>
                <w:kern w:val="0"/>
                <w:sz w:val="22"/>
                <w:szCs w:val="22"/>
                <w:fitText w:val="3080" w:id="-374072059"/>
              </w:rPr>
              <w:t>測定結</w:t>
            </w:r>
            <w:r w:rsidRPr="00EC4123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3080" w:id="-374072059"/>
              </w:rPr>
              <w:t>果</w:t>
            </w:r>
          </w:p>
        </w:tc>
        <w:tc>
          <w:tcPr>
            <w:tcW w:w="5712" w:type="dxa"/>
            <w:vAlign w:val="center"/>
          </w:tcPr>
          <w:p w:rsidR="0051235B" w:rsidRPr="00EC4123" w:rsidRDefault="0051235B" w:rsidP="0051235B">
            <w:pPr>
              <w:rPr>
                <w:snapToGrid w:val="0"/>
                <w:sz w:val="22"/>
                <w:szCs w:val="22"/>
              </w:rPr>
            </w:pPr>
          </w:p>
        </w:tc>
      </w:tr>
      <w:tr w:rsidR="001679B9" w:rsidRPr="00EC4123" w:rsidTr="00EC4123">
        <w:trPr>
          <w:trHeight w:hRule="exact" w:val="1021"/>
        </w:trPr>
        <w:tc>
          <w:tcPr>
            <w:tcW w:w="3381" w:type="dxa"/>
            <w:vAlign w:val="center"/>
          </w:tcPr>
          <w:p w:rsidR="001679B9" w:rsidRPr="00EC4123" w:rsidRDefault="001679B9" w:rsidP="00EC4123">
            <w:pPr>
              <w:spacing w:line="280" w:lineRule="exact"/>
              <w:rPr>
                <w:snapToGrid w:val="0"/>
                <w:sz w:val="22"/>
                <w:szCs w:val="22"/>
              </w:rPr>
            </w:pPr>
            <w:r w:rsidRPr="00EC4123">
              <w:rPr>
                <w:rFonts w:hint="eastAsia"/>
                <w:snapToGrid w:val="0"/>
                <w:sz w:val="22"/>
                <w:szCs w:val="22"/>
              </w:rPr>
              <w:t>既に講じた措置又は今後講ずる措置の内容</w:t>
            </w:r>
          </w:p>
        </w:tc>
        <w:tc>
          <w:tcPr>
            <w:tcW w:w="5712" w:type="dxa"/>
            <w:vAlign w:val="center"/>
          </w:tcPr>
          <w:p w:rsidR="001679B9" w:rsidRPr="00EC4123" w:rsidRDefault="001679B9" w:rsidP="00EC412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51235B" w:rsidRPr="00EC4123" w:rsidTr="00EC4123">
        <w:trPr>
          <w:trHeight w:hRule="exact" w:val="1021"/>
        </w:trPr>
        <w:tc>
          <w:tcPr>
            <w:tcW w:w="3381" w:type="dxa"/>
            <w:vAlign w:val="center"/>
          </w:tcPr>
          <w:p w:rsidR="0051235B" w:rsidRPr="00EC4123" w:rsidRDefault="0051235B" w:rsidP="00EC4123">
            <w:pPr>
              <w:jc w:val="center"/>
              <w:rPr>
                <w:sz w:val="22"/>
                <w:szCs w:val="22"/>
              </w:rPr>
            </w:pPr>
            <w:r w:rsidRPr="00EC4123">
              <w:rPr>
                <w:rFonts w:hint="eastAsia"/>
                <w:spacing w:val="1320"/>
                <w:kern w:val="0"/>
                <w:sz w:val="22"/>
                <w:szCs w:val="22"/>
                <w:fitText w:val="3080" w:id="-374072063"/>
              </w:rPr>
              <w:t>備</w:t>
            </w:r>
            <w:r w:rsidRPr="00EC4123">
              <w:rPr>
                <w:rFonts w:hint="eastAsia"/>
                <w:kern w:val="0"/>
                <w:sz w:val="22"/>
                <w:szCs w:val="22"/>
                <w:fitText w:val="3080" w:id="-374072063"/>
              </w:rPr>
              <w:t>考</w:t>
            </w:r>
          </w:p>
        </w:tc>
        <w:tc>
          <w:tcPr>
            <w:tcW w:w="5712" w:type="dxa"/>
            <w:vAlign w:val="center"/>
          </w:tcPr>
          <w:p w:rsidR="0051235B" w:rsidRPr="00EC4123" w:rsidRDefault="0051235B" w:rsidP="00EC4123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9E391F" w:rsidRPr="003C18D6" w:rsidRDefault="009247E9" w:rsidP="009E391F">
      <w:pPr>
        <w:spacing w:beforeLines="20" w:before="72" w:line="260" w:lineRule="exact"/>
        <w:ind w:firstLineChars="50" w:firstLine="105"/>
        <w:rPr>
          <w:snapToGrid w:val="0"/>
        </w:rPr>
      </w:pPr>
      <w:r>
        <w:rPr>
          <w:rFonts w:hint="eastAsia"/>
        </w:rPr>
        <w:t>備考</w:t>
      </w:r>
      <w:r w:rsidR="009E391F">
        <w:rPr>
          <w:rFonts w:hint="eastAsia"/>
        </w:rPr>
        <w:t xml:space="preserve">　</w:t>
      </w:r>
      <w:r w:rsidR="009E391F" w:rsidRPr="003C18D6">
        <w:rPr>
          <w:rFonts w:hint="eastAsia"/>
          <w:snapToGrid w:val="0"/>
        </w:rPr>
        <w:t>用紙の大きさは、</w:t>
      </w:r>
      <w:r w:rsidR="004E383F" w:rsidRPr="004E383F">
        <w:rPr>
          <w:rFonts w:hint="eastAsia"/>
          <w:snapToGrid w:val="0"/>
        </w:rPr>
        <w:t>日本産業規格</w:t>
      </w:r>
      <w:r w:rsidR="009E391F" w:rsidRPr="003C18D6">
        <w:rPr>
          <w:rFonts w:hint="eastAsia"/>
          <w:snapToGrid w:val="0"/>
        </w:rPr>
        <w:t>Ａ４とすること。</w:t>
      </w:r>
    </w:p>
    <w:p w:rsidR="009E391F" w:rsidRPr="009247E9" w:rsidRDefault="009E391F" w:rsidP="009247E9">
      <w:pPr>
        <w:spacing w:beforeLines="10" w:before="36" w:line="260" w:lineRule="exact"/>
        <w:ind w:right="40"/>
      </w:pPr>
      <w:bookmarkStart w:id="0" w:name="_GoBack"/>
      <w:bookmarkEnd w:id="0"/>
    </w:p>
    <w:sectPr w:rsidR="009E391F" w:rsidRPr="009247E9" w:rsidSect="00B80E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DCA"/>
    <w:multiLevelType w:val="hybridMultilevel"/>
    <w:tmpl w:val="DA0813D4"/>
    <w:lvl w:ilvl="0" w:tplc="66D80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225E2"/>
    <w:multiLevelType w:val="hybridMultilevel"/>
    <w:tmpl w:val="DA3E1872"/>
    <w:lvl w:ilvl="0" w:tplc="1D22F0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D8A"/>
    <w:rsid w:val="000D55A0"/>
    <w:rsid w:val="001679B9"/>
    <w:rsid w:val="00183B78"/>
    <w:rsid w:val="001C6CE2"/>
    <w:rsid w:val="001E5C1C"/>
    <w:rsid w:val="001F5AA1"/>
    <w:rsid w:val="00236C45"/>
    <w:rsid w:val="00282613"/>
    <w:rsid w:val="00292547"/>
    <w:rsid w:val="002C6A7C"/>
    <w:rsid w:val="002D201B"/>
    <w:rsid w:val="002F680D"/>
    <w:rsid w:val="0030014B"/>
    <w:rsid w:val="003041D6"/>
    <w:rsid w:val="003A2E55"/>
    <w:rsid w:val="003D7877"/>
    <w:rsid w:val="0043493C"/>
    <w:rsid w:val="00443F14"/>
    <w:rsid w:val="004505DE"/>
    <w:rsid w:val="004A3B5E"/>
    <w:rsid w:val="004E383F"/>
    <w:rsid w:val="00507074"/>
    <w:rsid w:val="0051235B"/>
    <w:rsid w:val="00526AAB"/>
    <w:rsid w:val="00537248"/>
    <w:rsid w:val="005A58FB"/>
    <w:rsid w:val="00602FC9"/>
    <w:rsid w:val="00632AF1"/>
    <w:rsid w:val="006E4D1C"/>
    <w:rsid w:val="006F4A9D"/>
    <w:rsid w:val="006F6A5B"/>
    <w:rsid w:val="00720870"/>
    <w:rsid w:val="0074346B"/>
    <w:rsid w:val="007D38BA"/>
    <w:rsid w:val="0085735A"/>
    <w:rsid w:val="008E441B"/>
    <w:rsid w:val="008E6E1C"/>
    <w:rsid w:val="00900E0F"/>
    <w:rsid w:val="00905595"/>
    <w:rsid w:val="009247E9"/>
    <w:rsid w:val="00947BB1"/>
    <w:rsid w:val="00995456"/>
    <w:rsid w:val="009D241A"/>
    <w:rsid w:val="009E391F"/>
    <w:rsid w:val="00A24714"/>
    <w:rsid w:val="00B80E07"/>
    <w:rsid w:val="00B915AA"/>
    <w:rsid w:val="00BA66D5"/>
    <w:rsid w:val="00BE5B51"/>
    <w:rsid w:val="00C21C04"/>
    <w:rsid w:val="00C71D50"/>
    <w:rsid w:val="00CC14B1"/>
    <w:rsid w:val="00CE22FF"/>
    <w:rsid w:val="00DE1D8A"/>
    <w:rsid w:val="00E67CB8"/>
    <w:rsid w:val="00EC4123"/>
    <w:rsid w:val="00F241BF"/>
    <w:rsid w:val="00F50632"/>
    <w:rsid w:val="00F97BF3"/>
    <w:rsid w:val="00FB6547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82E65"/>
  <w15:chartTrackingRefBased/>
  <w15:docId w15:val="{78776C07-7BE0-436E-87BA-D6AFE3DC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28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semiHidden/>
    <w:rsid w:val="005070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1235B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customStyle="1" w:styleId="a5">
    <w:name w:val="一太郎"/>
    <w:rsid w:val="00B80E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土壌及び地下水の汚染の状況等の届出書</vt:lpstr>
      <vt:lpstr>土壌及び地下水の汚染の状況等の届出書</vt:lpstr>
    </vt:vector>
  </TitlesOfParts>
  <Company>国際航業株式会社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土壌及び地下水の汚染の状況等の届出書</dc:title>
  <dc:subject/>
  <dc:creator>標準B</dc:creator>
  <cp:keywords/>
  <cp:lastModifiedBy>一宮市役所</cp:lastModifiedBy>
  <cp:revision>3</cp:revision>
  <cp:lastPrinted>2006-10-19T02:54:00Z</cp:lastPrinted>
  <dcterms:created xsi:type="dcterms:W3CDTF">2020-12-09T07:58:00Z</dcterms:created>
  <dcterms:modified xsi:type="dcterms:W3CDTF">2021-01-05T04:53:00Z</dcterms:modified>
</cp:coreProperties>
</file>